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AD" w:rsidRPr="00A850AD" w:rsidRDefault="00A850AD" w:rsidP="00A850A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0AD">
        <w:rPr>
          <w:rFonts w:ascii="Times New Roman" w:hAnsi="Times New Roman" w:cs="Times New Roman"/>
          <w:bCs/>
          <w:color w:val="000000"/>
          <w:sz w:val="28"/>
          <w:szCs w:val="28"/>
        </w:rPr>
        <w:t>Автор: Осипова Лада Геннадьевна</w:t>
      </w:r>
    </w:p>
    <w:p w:rsidR="00A850AD" w:rsidRPr="00A850AD" w:rsidRDefault="00A850AD" w:rsidP="00A850A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0AD">
        <w:rPr>
          <w:rFonts w:ascii="Times New Roman" w:hAnsi="Times New Roman" w:cs="Times New Roman"/>
          <w:bCs/>
          <w:color w:val="000000"/>
          <w:sz w:val="28"/>
          <w:szCs w:val="28"/>
        </w:rPr>
        <w:t>учитель начальных классов</w:t>
      </w:r>
    </w:p>
    <w:p w:rsidR="00A850AD" w:rsidRPr="00A850AD" w:rsidRDefault="00A850AD" w:rsidP="00A850A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0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proofErr w:type="spellStart"/>
      <w:r w:rsidRPr="00A850AD">
        <w:rPr>
          <w:rFonts w:ascii="Times New Roman" w:hAnsi="Times New Roman" w:cs="Times New Roman"/>
          <w:bCs/>
          <w:color w:val="000000"/>
          <w:sz w:val="28"/>
          <w:szCs w:val="28"/>
        </w:rPr>
        <w:t>Великооктябрьская</w:t>
      </w:r>
      <w:proofErr w:type="spellEnd"/>
      <w:r w:rsidRPr="00A850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</w:p>
    <w:p w:rsidR="00A850AD" w:rsidRPr="00A850AD" w:rsidRDefault="00A850AD" w:rsidP="00A850A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0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50AD">
        <w:rPr>
          <w:rFonts w:ascii="Times New Roman" w:hAnsi="Times New Roman" w:cs="Times New Roman"/>
          <w:sz w:val="28"/>
          <w:szCs w:val="28"/>
          <w:shd w:val="clear" w:color="auto" w:fill="FFFFFF"/>
        </w:rPr>
        <w:t>lada.osipova.1969@mail.ru</w:t>
      </w:r>
      <w:r w:rsidRPr="00A850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21C" w:rsidRPr="00A850AD" w:rsidRDefault="009F074E" w:rsidP="009F074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КВН для уча</w:t>
      </w:r>
      <w:r w:rsidR="00BF7638" w:rsidRPr="00A85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 3 класса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bookmarkStart w:id="0" w:name="_GoBack"/>
      <w:bookmarkEnd w:id="0"/>
    </w:p>
    <w:p w:rsidR="008B121C" w:rsidRPr="00A850AD" w:rsidRDefault="008B121C" w:rsidP="008B1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сплочение классного коллектива, развитие речи, кругозора учащихся;</w:t>
      </w:r>
    </w:p>
    <w:p w:rsidR="008B121C" w:rsidRPr="00A850AD" w:rsidRDefault="008B121C" w:rsidP="008B1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устного счёта, внимания, логики;</w:t>
      </w:r>
    </w:p>
    <w:p w:rsidR="008B121C" w:rsidRPr="00A850AD" w:rsidRDefault="008B121C" w:rsidP="008B1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интереса к математике.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8B121C" w:rsidRPr="00A850AD" w:rsidRDefault="008B121C" w:rsidP="008B1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участников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эмблемы у каждой команды, ручки</w:t>
      </w:r>
    </w:p>
    <w:p w:rsidR="008B121C" w:rsidRPr="00A850AD" w:rsidRDefault="008B121C" w:rsidP="008B1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заданиями.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BF7638" w:rsidRPr="00A850AD" w:rsidRDefault="00BF7638" w:rsidP="00BF7638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Открытие игры</w:t>
      </w:r>
    </w:p>
    <w:p w:rsidR="00BF7638" w:rsidRPr="00A850AD" w:rsidRDefault="00BF7638" w:rsidP="00BF7638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(</w:t>
      </w:r>
      <w:r w:rsidR="008B121C" w:rsidRPr="00A850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 xml:space="preserve">Звучит фонограмма песни "Мы начинаем </w:t>
      </w:r>
      <w:r w:rsidRPr="00A850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КВН</w:t>
      </w:r>
      <w:r w:rsidR="008B121C" w:rsidRPr="00A850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"</w:t>
      </w:r>
      <w:r w:rsidRPr="00A850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)</w:t>
      </w:r>
    </w:p>
    <w:p w:rsidR="008B121C" w:rsidRPr="00A850AD" w:rsidRDefault="00BF7638" w:rsidP="00BF76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(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музыку 2 команды (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человек) выходят на сцену.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Остальные ученики -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болельщики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F074E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Жюри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родители)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Добрый день, дорогие друзья! Сегодня у нас состоится КВН, посвящённый математике - царице всех наук.</w:t>
      </w:r>
    </w:p>
    <w:p w:rsidR="008B121C" w:rsidRPr="00A850AD" w:rsidRDefault="00BF7638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евнуются две команды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121C" w:rsidRPr="00A850AD" w:rsidRDefault="00BF7638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вы 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игре КВН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(ответы детей)</w:t>
      </w:r>
    </w:p>
    <w:p w:rsidR="008B121C" w:rsidRPr="00A850AD" w:rsidRDefault="00BF7638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будем соревноваться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умении логически мыслить, применять смекалку и свои знания по математике. Будет много интересных и весёлых заданий.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Представление команд.</w:t>
      </w:r>
    </w:p>
    <w:p w:rsidR="00BF7638" w:rsidRPr="00A850AD" w:rsidRDefault="00BF7638" w:rsidP="00BF763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(Команды произносят своё название, девиз)</w:t>
      </w:r>
    </w:p>
    <w:p w:rsidR="00BF7638" w:rsidRPr="00A850AD" w:rsidRDefault="00BF7638" w:rsidP="00BF76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8B121C"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Конкурс</w:t>
      </w: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ы</w:t>
      </w:r>
    </w:p>
    <w:p w:rsidR="008B121C" w:rsidRPr="00A850AD" w:rsidRDefault="0081291A" w:rsidP="00BF76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а) </w:t>
      </w:r>
      <w:r w:rsidR="00BF7638"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И так, первый конкурс</w:t>
      </w:r>
      <w:r w:rsidR="00BF7638"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B121C"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"РАЗМИНКА".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Отгадайте, о каких цифрах идёт речь.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F7638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Маленькая, </w:t>
      </w:r>
      <w:proofErr w:type="spell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хвостатенькая</w:t>
      </w:r>
      <w:proofErr w:type="spell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лает, не кусает, 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из класса в </w:t>
      </w:r>
      <w:r w:rsidR="00BF7638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пускает? (2).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Если самое большое двузначное число перевернуть, то получится: (66).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BF7638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цифра - акробатка?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на голову встанет.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Ровно на 3 меньше станет? (9).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</w:t>
      </w:r>
      <w:r w:rsidR="00BF7638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кольца, но без конца,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я перевернусь, 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совсем не изменюсь. (8).</w:t>
      </w:r>
    </w:p>
    <w:p w:rsidR="00BF7638" w:rsidRPr="00A850AD" w:rsidRDefault="00BF7638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Молодцы! Жюри трудиться, а мы продолжаем.</w:t>
      </w:r>
    </w:p>
    <w:p w:rsidR="008B121C" w:rsidRPr="00A850AD" w:rsidRDefault="0081291A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б) </w:t>
      </w:r>
      <w:r w:rsidR="00BF7638"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- 2 конкурс</w:t>
      </w:r>
      <w:r w:rsidR="00BF7638"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B121C"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"ПРОЧИТАЙ НАЗВАНИЕ СТРАНЫ".</w:t>
      </w:r>
    </w:p>
    <w:p w:rsidR="0081291A" w:rsidRPr="00A850AD" w:rsidRDefault="0081291A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для 1 команды: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Купцы, какой страны называли цену товара, взяв друг друга за руки и нажимая на определённые суставы пальцев? Не оттуда ли пошли слова "ударить по рукам", означавшие заключавшие заключение торговой сделки? (КИТАЙ).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73"/>
        <w:gridCol w:w="450"/>
        <w:gridCol w:w="450"/>
        <w:gridCol w:w="450"/>
        <w:gridCol w:w="450"/>
        <w:gridCol w:w="450"/>
        <w:gridCol w:w="570"/>
      </w:tblGrid>
      <w:tr w:rsidR="008B121C" w:rsidRPr="00A850AD" w:rsidTr="008B1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21C" w:rsidRPr="00A850AD" w:rsidTr="008B1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8B121C" w:rsidRPr="00A850AD" w:rsidRDefault="008B121C" w:rsidP="008B12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+ 45 : 9</w:t>
      </w:r>
    </w:p>
    <w:p w:rsidR="008B121C" w:rsidRPr="00A850AD" w:rsidRDefault="008B121C" w:rsidP="008B12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8 - 36 : 4</w:t>
      </w:r>
    </w:p>
    <w:p w:rsidR="008B121C" w:rsidRPr="00A850AD" w:rsidRDefault="008B121C" w:rsidP="008B12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100 - </w:t>
      </w: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* 9</w:t>
      </w:r>
    </w:p>
    <w:p w:rsidR="008B121C" w:rsidRPr="00A850AD" w:rsidRDefault="008B121C" w:rsidP="008B12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90 - </w:t>
      </w: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+ 17</w:t>
      </w:r>
    </w:p>
    <w:p w:rsidR="008B121C" w:rsidRPr="00A850AD" w:rsidRDefault="008B121C" w:rsidP="008B12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84 - </w:t>
      </w: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* 5 + 1</w:t>
      </w:r>
    </w:p>
    <w:p w:rsidR="0081291A" w:rsidRPr="00A850AD" w:rsidRDefault="0081291A" w:rsidP="0081291A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для 2 команды: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какой стране применяли впервые "0" 1500 лет тому назад? (ИНДИЯ)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73"/>
        <w:gridCol w:w="450"/>
        <w:gridCol w:w="450"/>
        <w:gridCol w:w="450"/>
        <w:gridCol w:w="450"/>
        <w:gridCol w:w="450"/>
        <w:gridCol w:w="570"/>
      </w:tblGrid>
      <w:tr w:rsidR="008B121C" w:rsidRPr="00A850AD" w:rsidTr="008B1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21C" w:rsidRPr="00A850AD" w:rsidTr="008B1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21C" w:rsidRPr="00A850AD" w:rsidRDefault="008B121C" w:rsidP="008B121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8B121C" w:rsidRPr="00A850AD" w:rsidRDefault="008B121C" w:rsidP="008B12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8 - 36 : 4</w:t>
      </w:r>
    </w:p>
    <w:p w:rsidR="008B121C" w:rsidRPr="00A850AD" w:rsidRDefault="008B121C" w:rsidP="008B12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+ 45 : 9</w:t>
      </w:r>
    </w:p>
    <w:p w:rsidR="008B121C" w:rsidRPr="00A850AD" w:rsidRDefault="008B121C" w:rsidP="008B12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100 - </w:t>
      </w: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· 9</w:t>
      </w:r>
    </w:p>
    <w:p w:rsidR="008B121C" w:rsidRPr="00A850AD" w:rsidRDefault="008B121C" w:rsidP="008B12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84 - </w:t>
      </w: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* 5 - 49</w:t>
      </w:r>
    </w:p>
    <w:p w:rsidR="008B121C" w:rsidRPr="00A850AD" w:rsidRDefault="008B121C" w:rsidP="008B12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90 - </w:t>
      </w:r>
      <w:proofErr w:type="gramStart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 :</w:t>
      </w:r>
      <w:proofErr w:type="gramEnd"/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+ 17</w:t>
      </w:r>
    </w:p>
    <w:p w:rsidR="008B121C" w:rsidRPr="00A850AD" w:rsidRDefault="0081291A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в) </w:t>
      </w:r>
      <w:r w:rsidR="008B121C"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"СОСЧИТАЙ ТРЕУГОЛЬНИКИ".</w:t>
      </w:r>
    </w:p>
    <w:p w:rsidR="008B121C" w:rsidRPr="00A850AD" w:rsidRDefault="0081291A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(12)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B35F7C0" wp14:editId="606E8140">
            <wp:extent cx="2981960" cy="1033780"/>
            <wp:effectExtent l="0" t="0" r="8890" b="0"/>
            <wp:docPr id="7" name="Рисунок 7" descr="http://festival.1september.ru/articles/53800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800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1C" w:rsidRPr="00A850AD" w:rsidRDefault="009F074E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г)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B121C"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КАПИТАНОВ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"Семь раз отмерь, один раз отрежь".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Данную фигуру нужно разрезать на две равные части так, чтобы при наложении они совпали.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A6161E0" wp14:editId="54F477E2">
            <wp:extent cx="1955800" cy="1478915"/>
            <wp:effectExtent l="0" t="0" r="6350" b="6985"/>
            <wp:docPr id="6" name="Рисунок 6" descr="http://festival.1september.ru/articles/53800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8000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вариант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1A80B11" wp14:editId="66BD6F94">
            <wp:extent cx="1924050" cy="1415415"/>
            <wp:effectExtent l="0" t="0" r="0" b="0"/>
            <wp:docPr id="5" name="Рисунок 5" descr="http://festival.1september.ru/articles/53800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8000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1C" w:rsidRPr="00A850AD" w:rsidRDefault="008B121C" w:rsidP="008B121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вариант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C6E69E5" wp14:editId="02E1239A">
            <wp:extent cx="2083435" cy="1637665"/>
            <wp:effectExtent l="0" t="0" r="0" b="635"/>
            <wp:docPr id="4" name="Рисунок 4" descr="http://festival.1september.ru/articles/53800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8000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капитаны не смогут выполнить задание, то могут попросить помощь у команды - тогда заработанное очко будет меньше).</w:t>
      </w:r>
    </w:p>
    <w:p w:rsidR="008B121C" w:rsidRPr="00A850AD" w:rsidRDefault="009F074E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</w:t>
      </w:r>
      <w:r w:rsidR="0081291A"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"МАТЕМАТИЧЕСКАЯ ПОСЛОВИЦА</w:t>
      </w:r>
      <w:r w:rsidR="008B121C"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Решив примеры, дети зачитывают пословицу.</w:t>
      </w:r>
    </w:p>
    <w:p w:rsidR="008B121C" w:rsidRPr="00A850AD" w:rsidRDefault="0081291A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ЗАДАНИЕ для 1 команды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21F8145" wp14:editId="5DAF01FE">
            <wp:extent cx="2687320" cy="1510665"/>
            <wp:effectExtent l="0" t="0" r="0" b="0"/>
            <wp:docPr id="3" name="Рисунок 3" descr="http://festival.1september.ru/articles/53800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8000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Какого гостя позовёшь, с таким и побеседуешь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).</w:t>
      </w:r>
    </w:p>
    <w:p w:rsidR="0081291A" w:rsidRPr="00A850AD" w:rsidRDefault="0081291A" w:rsidP="008129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ЗАДАНИЕ для 2 команды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Решив примеры, дети зачитывают пословицу.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DEC5A85" wp14:editId="0F5973B7">
            <wp:extent cx="2313940" cy="1654175"/>
            <wp:effectExtent l="0" t="0" r="0" b="3175"/>
            <wp:docPr id="2" name="Рисунок 2" descr="http://festival.1september.ru/articles/5380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8000/img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Кто труд любит, тот долго спать не будет)</w:t>
      </w:r>
    </w:p>
    <w:p w:rsidR="008B121C" w:rsidRPr="00A850AD" w:rsidRDefault="009F074E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="0081291A"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B121C"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"СОБЕРИ ФИГУРУ</w:t>
      </w:r>
      <w:r w:rsidR="008B121C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8B121C" w:rsidRPr="00A850AD" w:rsidRDefault="009F074E" w:rsidP="009F074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A850AD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(</w:t>
      </w:r>
      <w:r w:rsidR="008B121C" w:rsidRPr="00A850AD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Каждой команде выдаётся образец фигуры и конверт с геометрическими фигурами</w:t>
      </w:r>
      <w:r w:rsidRPr="00A850AD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)</w:t>
      </w:r>
      <w:r w:rsidR="008B121C" w:rsidRPr="00A850AD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.</w:t>
      </w:r>
    </w:p>
    <w:p w:rsidR="008B121C" w:rsidRPr="00A850AD" w:rsidRDefault="009F074E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81291A"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Пока жюри подводит итоги</w:t>
      </w:r>
      <w:r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81291A"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я загадаю вам загадки, а вы попробуйте их правильно отгадать.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1291A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давно знакомый мой,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угол в нём прямой.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четыре стороны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Одинаковой длины.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его представить рад.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зовут его? </w:t>
      </w: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(квадрат)</w:t>
      </w:r>
    </w:p>
    <w:p w:rsidR="008B121C" w:rsidRPr="00A850AD" w:rsidRDefault="008B121C" w:rsidP="008129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1291A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на меня, ты на него,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всех на нас он смотрит.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нас всего, у нас всего,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нас всего по три.</w:t>
      </w:r>
    </w:p>
    <w:p w:rsidR="008B121C" w:rsidRPr="00A850AD" w:rsidRDefault="008B121C" w:rsidP="008B12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стороны, и три угла,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столько же вершин.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трижды трудные дела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трижды совершим.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в нашем городе - друзья,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Дружнее не сыскать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фигур семья,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 каждый должен знать. </w:t>
      </w: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(треугольник)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81291A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Проживают в трудной книжке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Хитроумные братишки.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Десять их, но братья эти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Сосчитают всё на свете. </w:t>
      </w: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(цифры)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81291A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я - меньше десяти,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Тебе легко меня найти, 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если букве Я прикажешь рядом встать,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- все: отец, и ты, и дедушка, и мать. </w:t>
      </w: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(7, семья.)</w:t>
      </w:r>
    </w:p>
    <w:p w:rsidR="008B121C" w:rsidRPr="00A850AD" w:rsidRDefault="008B121C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81291A"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Арифметический я знак,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задачнике меня найдёшь во многих строчках.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Лишь 0 ты вставишь, зная как,</w:t>
      </w:r>
      <w:r w:rsidRPr="00A8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я - географическая точка.</w:t>
      </w: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(Плюс - полюс)</w:t>
      </w:r>
    </w:p>
    <w:p w:rsidR="0081291A" w:rsidRPr="00A850AD" w:rsidRDefault="0081291A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Молодцы!</w:t>
      </w:r>
    </w:p>
    <w:p w:rsidR="008B121C" w:rsidRPr="00A850AD" w:rsidRDefault="0081291A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Слово предоставляется жюри.</w:t>
      </w:r>
    </w:p>
    <w:p w:rsidR="008B121C" w:rsidRPr="00A850AD" w:rsidRDefault="009F074E" w:rsidP="008B1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A850A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lastRenderedPageBreak/>
        <w:t>(</w:t>
      </w:r>
      <w:r w:rsidR="008B121C" w:rsidRPr="00A850A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Награждение победителей команд и лучших знатоков математики</w:t>
      </w:r>
      <w:r w:rsidRPr="00A850A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)</w:t>
      </w:r>
    </w:p>
    <w:p w:rsidR="006C4EAC" w:rsidRPr="00A850AD" w:rsidRDefault="006C4EAC">
      <w:pPr>
        <w:rPr>
          <w:rFonts w:ascii="Times New Roman" w:hAnsi="Times New Roman" w:cs="Times New Roman"/>
          <w:i/>
          <w:u w:val="single"/>
        </w:rPr>
      </w:pPr>
    </w:p>
    <w:sectPr w:rsidR="006C4EAC" w:rsidRPr="00A8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D31"/>
    <w:multiLevelType w:val="multilevel"/>
    <w:tmpl w:val="CA2A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A0428"/>
    <w:multiLevelType w:val="hybridMultilevel"/>
    <w:tmpl w:val="6F5E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1DB9"/>
    <w:multiLevelType w:val="multilevel"/>
    <w:tmpl w:val="074E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45675"/>
    <w:multiLevelType w:val="multilevel"/>
    <w:tmpl w:val="23E2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91E2E"/>
    <w:multiLevelType w:val="multilevel"/>
    <w:tmpl w:val="8334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F0B15"/>
    <w:multiLevelType w:val="multilevel"/>
    <w:tmpl w:val="9162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C43C1"/>
    <w:multiLevelType w:val="multilevel"/>
    <w:tmpl w:val="2A2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C6"/>
    <w:rsid w:val="001F4DC6"/>
    <w:rsid w:val="006C4EAC"/>
    <w:rsid w:val="0081291A"/>
    <w:rsid w:val="008B121C"/>
    <w:rsid w:val="009F074E"/>
    <w:rsid w:val="00A850AD"/>
    <w:rsid w:val="00B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1DAC"/>
  <w15:docId w15:val="{3DB40234-CF3C-4057-924E-2E6D4F6D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1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21C"/>
  </w:style>
  <w:style w:type="character" w:styleId="a4">
    <w:name w:val="Emphasis"/>
    <w:basedOn w:val="a0"/>
    <w:uiPriority w:val="20"/>
    <w:qFormat/>
    <w:rsid w:val="008B121C"/>
    <w:rPr>
      <w:i/>
      <w:iCs/>
    </w:rPr>
  </w:style>
  <w:style w:type="paragraph" w:styleId="a5">
    <w:name w:val="Normal (Web)"/>
    <w:basedOn w:val="a"/>
    <w:uiPriority w:val="99"/>
    <w:semiHidden/>
    <w:unhideWhenUsed/>
    <w:rsid w:val="008B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121C"/>
    <w:rPr>
      <w:b/>
      <w:bCs/>
    </w:rPr>
  </w:style>
  <w:style w:type="paragraph" w:styleId="a7">
    <w:name w:val="List Paragraph"/>
    <w:basedOn w:val="a"/>
    <w:uiPriority w:val="34"/>
    <w:qFormat/>
    <w:rsid w:val="00BF76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SetevoiGorod</cp:lastModifiedBy>
  <cp:revision>4</cp:revision>
  <dcterms:created xsi:type="dcterms:W3CDTF">2015-02-03T16:03:00Z</dcterms:created>
  <dcterms:modified xsi:type="dcterms:W3CDTF">2020-09-22T12:35:00Z</dcterms:modified>
</cp:coreProperties>
</file>